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06" w:rsidRPr="00D3218A" w:rsidRDefault="00D3218A" w:rsidP="00454506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 w:rsidRPr="00D3218A">
        <w:rPr>
          <w:rFonts w:ascii="Tahoma" w:hAnsi="Tahoma" w:cs="Tahoma"/>
          <w:b/>
          <w:bCs/>
          <w:sz w:val="32"/>
          <w:szCs w:val="32"/>
        </w:rPr>
        <w:t>PROJETO DE LEI</w:t>
      </w:r>
      <w:r w:rsidR="00A96583">
        <w:rPr>
          <w:rFonts w:ascii="Tahoma" w:hAnsi="Tahoma" w:cs="Tahoma"/>
          <w:b/>
          <w:bCs/>
          <w:sz w:val="32"/>
          <w:szCs w:val="32"/>
        </w:rPr>
        <w:t xml:space="preserve"> COMPLEMENTAR</w:t>
      </w:r>
      <w:r w:rsidRPr="00D3218A">
        <w:rPr>
          <w:rFonts w:ascii="Tahoma" w:hAnsi="Tahoma" w:cs="Tahoma"/>
          <w:b/>
          <w:bCs/>
          <w:sz w:val="32"/>
          <w:szCs w:val="32"/>
        </w:rPr>
        <w:t xml:space="preserve"> Nº </w:t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D67519">
        <w:rPr>
          <w:rFonts w:ascii="Tahoma" w:hAnsi="Tahoma" w:cs="Tahoma"/>
          <w:b/>
          <w:bCs/>
          <w:sz w:val="32"/>
          <w:szCs w:val="32"/>
        </w:rPr>
        <w:t xml:space="preserve">   </w:t>
      </w:r>
      <w:r>
        <w:rPr>
          <w:rFonts w:ascii="Tahoma" w:hAnsi="Tahoma" w:cs="Tahoma"/>
          <w:b/>
          <w:bCs/>
          <w:sz w:val="32"/>
          <w:szCs w:val="32"/>
        </w:rPr>
        <w:t>/1</w:t>
      </w:r>
      <w:r w:rsidR="009136CE">
        <w:rPr>
          <w:rFonts w:ascii="Tahoma" w:hAnsi="Tahoma" w:cs="Tahoma"/>
          <w:b/>
          <w:bCs/>
          <w:sz w:val="32"/>
          <w:szCs w:val="32"/>
        </w:rPr>
        <w:t>7</w:t>
      </w:r>
    </w:p>
    <w:p w:rsidR="00C27342" w:rsidRPr="00AA5887" w:rsidRDefault="00C27342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330536" w:rsidRPr="00AA5887" w:rsidRDefault="00330536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C27342" w:rsidRPr="00AA5887" w:rsidRDefault="001879E7" w:rsidP="00C27342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Altera a Lei Complementar nº </w:t>
      </w:r>
      <w:r w:rsidRPr="001879E7">
        <w:rPr>
          <w:rFonts w:ascii="Calibri" w:hAnsi="Calibri" w:cs="Arial"/>
          <w:bCs/>
          <w:iCs/>
          <w:sz w:val="22"/>
          <w:szCs w:val="22"/>
        </w:rPr>
        <w:t xml:space="preserve">18, </w:t>
      </w:r>
      <w:r>
        <w:rPr>
          <w:rFonts w:ascii="Calibri" w:hAnsi="Calibri" w:cs="Arial"/>
          <w:bCs/>
          <w:iCs/>
          <w:sz w:val="22"/>
          <w:szCs w:val="22"/>
        </w:rPr>
        <w:t>de 22 de dezembro de 1</w:t>
      </w:r>
      <w:r w:rsidRPr="001879E7">
        <w:rPr>
          <w:rFonts w:ascii="Calibri" w:hAnsi="Calibri" w:cs="Arial"/>
          <w:bCs/>
          <w:iCs/>
          <w:sz w:val="22"/>
          <w:szCs w:val="22"/>
        </w:rPr>
        <w:t>997</w:t>
      </w:r>
      <w:r>
        <w:rPr>
          <w:rFonts w:ascii="Calibri" w:hAnsi="Calibri" w:cs="Arial"/>
          <w:bCs/>
          <w:iCs/>
          <w:sz w:val="22"/>
          <w:szCs w:val="22"/>
        </w:rPr>
        <w:t xml:space="preserve"> – Código de Posturas do Município de Araraquara –, introduzindo a proibição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, no Município, </w:t>
      </w:r>
      <w:r>
        <w:rPr>
          <w:rFonts w:ascii="Calibri" w:hAnsi="Calibri" w:cs="Arial"/>
          <w:bCs/>
          <w:iCs/>
          <w:sz w:val="22"/>
          <w:szCs w:val="22"/>
        </w:rPr>
        <w:t>d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o </w:t>
      </w:r>
      <w:r w:rsidR="009136CE" w:rsidRPr="009136CE">
        <w:rPr>
          <w:rFonts w:ascii="Calibri" w:hAnsi="Calibri" w:cs="Arial"/>
          <w:bCs/>
          <w:iCs/>
          <w:sz w:val="22"/>
          <w:szCs w:val="22"/>
        </w:rPr>
        <w:t xml:space="preserve">exercício da atividade de </w:t>
      </w:r>
      <w:r w:rsidR="009136CE">
        <w:rPr>
          <w:rFonts w:ascii="Calibri" w:hAnsi="Calibri" w:cs="Arial"/>
          <w:bCs/>
          <w:iCs/>
          <w:sz w:val="22"/>
          <w:szCs w:val="22"/>
        </w:rPr>
        <w:t>“</w:t>
      </w:r>
      <w:r w:rsidR="009136CE" w:rsidRPr="009136CE">
        <w:rPr>
          <w:rFonts w:ascii="Calibri" w:hAnsi="Calibri" w:cs="Arial"/>
          <w:bCs/>
          <w:iCs/>
          <w:sz w:val="22"/>
          <w:szCs w:val="22"/>
        </w:rPr>
        <w:t>flanelinha</w:t>
      </w:r>
      <w:r w:rsidR="009136CE">
        <w:rPr>
          <w:rFonts w:ascii="Calibri" w:hAnsi="Calibri" w:cs="Arial"/>
          <w:bCs/>
          <w:iCs/>
          <w:sz w:val="22"/>
          <w:szCs w:val="22"/>
        </w:rPr>
        <w:t>s” e de guardadores de veículos estacionados em vias públicas,</w:t>
      </w:r>
      <w:r>
        <w:rPr>
          <w:rFonts w:ascii="Calibri" w:hAnsi="Calibri" w:cs="Arial"/>
          <w:bCs/>
          <w:iCs/>
          <w:sz w:val="22"/>
          <w:szCs w:val="22"/>
        </w:rPr>
        <w:t xml:space="preserve"> e dá outras providências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. </w:t>
      </w:r>
    </w:p>
    <w:p w:rsidR="00C27342" w:rsidRPr="00AA5887" w:rsidRDefault="00C27342" w:rsidP="00C27342">
      <w:pPr>
        <w:jc w:val="both"/>
        <w:rPr>
          <w:rFonts w:ascii="Calibri" w:hAnsi="Calibri" w:cs="Arial"/>
          <w:sz w:val="24"/>
          <w:szCs w:val="24"/>
        </w:rPr>
      </w:pPr>
    </w:p>
    <w:p w:rsidR="007A0FD0" w:rsidRDefault="007A0FD0" w:rsidP="00330536">
      <w:pPr>
        <w:jc w:val="both"/>
        <w:rPr>
          <w:rFonts w:ascii="Calibri" w:hAnsi="Calibri" w:cs="Arial"/>
          <w:sz w:val="24"/>
          <w:szCs w:val="24"/>
        </w:rPr>
      </w:pPr>
    </w:p>
    <w:p w:rsidR="001879E7" w:rsidRDefault="0026307C" w:rsidP="001879E7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1º </w:t>
      </w:r>
      <w:r w:rsidR="000741C4">
        <w:rPr>
          <w:rFonts w:ascii="Calibri" w:hAnsi="Calibri" w:cs="Arial"/>
          <w:bCs/>
          <w:sz w:val="24"/>
          <w:szCs w:val="24"/>
        </w:rPr>
        <w:t>Fica</w:t>
      </w:r>
      <w:r w:rsidR="001879E7">
        <w:rPr>
          <w:rFonts w:ascii="Calibri" w:hAnsi="Calibri" w:cs="Arial"/>
          <w:bCs/>
          <w:sz w:val="24"/>
          <w:szCs w:val="24"/>
        </w:rPr>
        <w:t xml:space="preserve"> </w:t>
      </w:r>
      <w:r w:rsidR="009136CE">
        <w:rPr>
          <w:rFonts w:ascii="Calibri" w:hAnsi="Calibri" w:cs="Arial"/>
          <w:bCs/>
          <w:sz w:val="24"/>
          <w:szCs w:val="24"/>
        </w:rPr>
        <w:t>criado,</w:t>
      </w:r>
      <w:r w:rsidR="009136CE" w:rsidRPr="009136CE">
        <w:rPr>
          <w:rFonts w:ascii="Calibri" w:hAnsi="Calibri" w:cs="Arial"/>
          <w:bCs/>
          <w:sz w:val="24"/>
          <w:szCs w:val="24"/>
        </w:rPr>
        <w:t xml:space="preserve"> </w:t>
      </w:r>
      <w:r w:rsidR="009136CE">
        <w:rPr>
          <w:rFonts w:ascii="Calibri" w:hAnsi="Calibri" w:cs="Arial"/>
          <w:bCs/>
          <w:sz w:val="24"/>
          <w:szCs w:val="24"/>
        </w:rPr>
        <w:t xml:space="preserve">na </w:t>
      </w:r>
      <w:r w:rsidR="009136CE" w:rsidRPr="001879E7">
        <w:rPr>
          <w:rFonts w:ascii="Calibri" w:hAnsi="Calibri" w:cs="Arial"/>
          <w:bCs/>
          <w:sz w:val="24"/>
          <w:szCs w:val="24"/>
        </w:rPr>
        <w:t>Lei Complementar nº 18, de 22 de dezembro de 1997</w:t>
      </w:r>
      <w:r w:rsidR="009136CE">
        <w:rPr>
          <w:rFonts w:ascii="Calibri" w:hAnsi="Calibri" w:cs="Arial"/>
          <w:bCs/>
          <w:sz w:val="24"/>
          <w:szCs w:val="24"/>
        </w:rPr>
        <w:t>, o artigo 65-A, com a seguinte redação:</w:t>
      </w:r>
    </w:p>
    <w:p w:rsidR="009136CE" w:rsidRDefault="009136CE" w:rsidP="001879E7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BE02D8" w:rsidRDefault="009136CE" w:rsidP="009136CE">
      <w:pPr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“Art. 65-A </w:t>
      </w:r>
      <w:r w:rsidR="00BE02D8">
        <w:rPr>
          <w:rFonts w:ascii="Calibri" w:hAnsi="Calibri" w:cs="Calibri"/>
          <w:sz w:val="24"/>
          <w:szCs w:val="24"/>
        </w:rPr>
        <w:t>Fica proibido o exercício de atividade de flanelinhas, guardadores e vigias de veículos estacionados em vias, logradouros ou próprios públicos</w:t>
      </w:r>
      <w:r w:rsidR="006F00AE">
        <w:rPr>
          <w:rFonts w:ascii="Calibri" w:hAnsi="Calibri" w:cs="Calibri"/>
          <w:sz w:val="24"/>
          <w:szCs w:val="24"/>
        </w:rPr>
        <w:t>, mediante cobrança de taxa de qualquer valor.</w:t>
      </w:r>
    </w:p>
    <w:p w:rsidR="00BE02D8" w:rsidRDefault="00BE02D8" w:rsidP="009136CE">
      <w:pPr>
        <w:ind w:left="1418"/>
        <w:jc w:val="both"/>
        <w:rPr>
          <w:rFonts w:ascii="Calibri" w:hAnsi="Calibri" w:cs="Calibri"/>
          <w:sz w:val="24"/>
          <w:szCs w:val="24"/>
        </w:rPr>
      </w:pPr>
    </w:p>
    <w:p w:rsidR="00BE02D8" w:rsidRPr="00BE02D8" w:rsidRDefault="00BE02D8" w:rsidP="009136CE">
      <w:pPr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1º Caso </w:t>
      </w:r>
      <w:r w:rsidR="00AC7286">
        <w:rPr>
          <w:rFonts w:ascii="Calibri" w:hAnsi="Calibri" w:cs="Calibri"/>
          <w:sz w:val="24"/>
          <w:szCs w:val="24"/>
        </w:rPr>
        <w:t xml:space="preserve">a proibição disposta </w:t>
      </w:r>
      <w:r>
        <w:rPr>
          <w:rFonts w:ascii="Calibri" w:hAnsi="Calibri" w:cs="Calibri"/>
          <w:sz w:val="24"/>
          <w:szCs w:val="24"/>
        </w:rPr>
        <w:t xml:space="preserve">no </w:t>
      </w:r>
      <w:r w:rsidR="00AC7286">
        <w:rPr>
          <w:rFonts w:ascii="Calibri" w:hAnsi="Calibri" w:cs="Calibri"/>
          <w:i/>
          <w:sz w:val="24"/>
          <w:szCs w:val="24"/>
        </w:rPr>
        <w:t xml:space="preserve">caput </w:t>
      </w:r>
      <w:r w:rsidR="00AC7286">
        <w:rPr>
          <w:rFonts w:ascii="Calibri" w:hAnsi="Calibri" w:cs="Calibri"/>
          <w:sz w:val="24"/>
          <w:szCs w:val="24"/>
        </w:rPr>
        <w:t xml:space="preserve">deste artigo seja </w:t>
      </w:r>
      <w:r w:rsidR="006F00AE">
        <w:rPr>
          <w:rFonts w:ascii="Calibri" w:hAnsi="Calibri" w:cs="Calibri"/>
          <w:sz w:val="24"/>
          <w:szCs w:val="24"/>
        </w:rPr>
        <w:t xml:space="preserve">praticada, </w:t>
      </w:r>
      <w:r w:rsidR="00AC7286">
        <w:rPr>
          <w:rFonts w:ascii="Calibri" w:hAnsi="Calibri" w:cs="Calibri"/>
          <w:sz w:val="24"/>
          <w:szCs w:val="24"/>
        </w:rPr>
        <w:t>o infrator ficará sujeito</w:t>
      </w:r>
      <w:r w:rsidR="006F00AE">
        <w:rPr>
          <w:rFonts w:ascii="Calibri" w:hAnsi="Calibri" w:cs="Calibri"/>
          <w:sz w:val="24"/>
          <w:szCs w:val="24"/>
        </w:rPr>
        <w:t xml:space="preserve"> à multa de 05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UFMs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r w:rsidR="006F00AE">
        <w:rPr>
          <w:rFonts w:ascii="Calibri" w:hAnsi="Calibri" w:cs="Calibri"/>
          <w:sz w:val="24"/>
          <w:szCs w:val="24"/>
        </w:rPr>
        <w:t xml:space="preserve">cinco </w:t>
      </w:r>
      <w:r>
        <w:rPr>
          <w:rFonts w:ascii="Calibri" w:hAnsi="Calibri" w:cs="Calibri"/>
          <w:sz w:val="24"/>
          <w:szCs w:val="24"/>
        </w:rPr>
        <w:t>Unidades Fiscais Municipais)</w:t>
      </w:r>
      <w:r w:rsidR="00AC7286">
        <w:rPr>
          <w:rFonts w:ascii="Calibri" w:hAnsi="Calibri" w:cs="Calibri"/>
          <w:sz w:val="24"/>
          <w:szCs w:val="24"/>
        </w:rPr>
        <w:t>.</w:t>
      </w:r>
    </w:p>
    <w:p w:rsidR="00BE02D8" w:rsidRDefault="00BE02D8" w:rsidP="009136CE">
      <w:pPr>
        <w:ind w:left="1418"/>
        <w:jc w:val="both"/>
        <w:rPr>
          <w:rFonts w:ascii="Calibri" w:hAnsi="Calibri" w:cs="Calibri"/>
          <w:sz w:val="24"/>
          <w:szCs w:val="24"/>
        </w:rPr>
      </w:pPr>
    </w:p>
    <w:p w:rsidR="009136CE" w:rsidRDefault="00BE02D8" w:rsidP="00BE02D8">
      <w:pPr>
        <w:ind w:left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2º Exclui-se da incidência deste artigo as </w:t>
      </w:r>
      <w:r w:rsidRPr="00BE02D8">
        <w:rPr>
          <w:rFonts w:ascii="Calibri" w:hAnsi="Calibri" w:cs="Arial"/>
          <w:bCs/>
          <w:sz w:val="24"/>
          <w:szCs w:val="24"/>
        </w:rPr>
        <w:t>concessões</w:t>
      </w:r>
      <w:r>
        <w:rPr>
          <w:rFonts w:ascii="Calibri" w:hAnsi="Calibri" w:cs="Arial"/>
          <w:bCs/>
          <w:sz w:val="24"/>
          <w:szCs w:val="24"/>
        </w:rPr>
        <w:t>, com autorização legislativa,</w:t>
      </w:r>
      <w:r w:rsidRPr="00BE02D8">
        <w:rPr>
          <w:rFonts w:ascii="Calibri" w:hAnsi="Calibri" w:cs="Arial"/>
          <w:bCs/>
          <w:sz w:val="24"/>
          <w:szCs w:val="24"/>
        </w:rPr>
        <w:t xml:space="preserve"> para exploração de áreas destinadas ao estacionamento de </w:t>
      </w:r>
      <w:proofErr w:type="gramStart"/>
      <w:r w:rsidRPr="00BE02D8">
        <w:rPr>
          <w:rFonts w:ascii="Calibri" w:hAnsi="Calibri" w:cs="Arial"/>
          <w:bCs/>
          <w:sz w:val="24"/>
          <w:szCs w:val="24"/>
        </w:rPr>
        <w:t>veículos</w:t>
      </w:r>
      <w:r>
        <w:rPr>
          <w:rFonts w:ascii="Calibri" w:hAnsi="Calibri" w:cs="Arial"/>
          <w:bCs/>
          <w:sz w:val="24"/>
          <w:szCs w:val="24"/>
        </w:rPr>
        <w:t>.</w:t>
      </w:r>
      <w:r w:rsidR="00AC7286">
        <w:rPr>
          <w:rFonts w:ascii="Calibri" w:hAnsi="Calibri" w:cs="Arial"/>
          <w:bCs/>
          <w:sz w:val="24"/>
          <w:szCs w:val="24"/>
        </w:rPr>
        <w:t>”</w:t>
      </w:r>
      <w:proofErr w:type="gramEnd"/>
    </w:p>
    <w:p w:rsidR="009136CE" w:rsidRDefault="009136CE" w:rsidP="001879E7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5B558E" w:rsidRDefault="005B558E" w:rsidP="006B295A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9E2D27" w:rsidRDefault="00A96583" w:rsidP="006B295A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</w:t>
      </w:r>
      <w:r w:rsidR="006F00AE">
        <w:rPr>
          <w:rFonts w:ascii="Calibri" w:hAnsi="Calibri" w:cs="Arial"/>
          <w:bCs/>
          <w:sz w:val="24"/>
          <w:szCs w:val="24"/>
        </w:rPr>
        <w:t>2</w:t>
      </w:r>
      <w:r w:rsidR="000741C4">
        <w:rPr>
          <w:rFonts w:ascii="Calibri" w:hAnsi="Calibri" w:cs="Arial"/>
          <w:bCs/>
          <w:sz w:val="24"/>
          <w:szCs w:val="24"/>
        </w:rPr>
        <w:t>º Esta Lei Complementar entra</w:t>
      </w:r>
      <w:r>
        <w:rPr>
          <w:rFonts w:ascii="Calibri" w:hAnsi="Calibri" w:cs="Arial"/>
          <w:bCs/>
          <w:sz w:val="24"/>
          <w:szCs w:val="24"/>
        </w:rPr>
        <w:t xml:space="preserve"> em vigor na data de sua publicação, produzindo efeitos a partir de 180 (cento e oitenta) dias. </w:t>
      </w:r>
    </w:p>
    <w:p w:rsidR="009E2D27" w:rsidRDefault="009E2D27" w:rsidP="009E2D27">
      <w:pPr>
        <w:jc w:val="both"/>
        <w:rPr>
          <w:rFonts w:ascii="Calibri" w:hAnsi="Calibri" w:cs="Arial"/>
          <w:sz w:val="24"/>
          <w:szCs w:val="24"/>
        </w:rPr>
      </w:pPr>
    </w:p>
    <w:p w:rsidR="006F00AE" w:rsidRPr="00AA5887" w:rsidRDefault="006F00AE" w:rsidP="009E2D27">
      <w:pPr>
        <w:jc w:val="both"/>
        <w:rPr>
          <w:rFonts w:ascii="Calibri" w:hAnsi="Calibri" w:cs="Arial"/>
          <w:sz w:val="24"/>
          <w:szCs w:val="24"/>
        </w:rPr>
      </w:pPr>
    </w:p>
    <w:p w:rsidR="00C27342" w:rsidRDefault="005C6380" w:rsidP="0033053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96583">
        <w:rPr>
          <w:rFonts w:ascii="Calibri" w:hAnsi="Calibri" w:cs="Arial"/>
          <w:sz w:val="24"/>
          <w:szCs w:val="24"/>
        </w:rPr>
        <w:t>Sala de Sessões Plínio de Carvalho</w:t>
      </w:r>
      <w:r w:rsidR="00C27342" w:rsidRPr="00AA5887">
        <w:rPr>
          <w:rFonts w:ascii="Calibri" w:hAnsi="Calibri" w:cs="Arial"/>
          <w:sz w:val="24"/>
          <w:szCs w:val="24"/>
        </w:rPr>
        <w:t xml:space="preserve">, </w:t>
      </w:r>
      <w:r w:rsidR="006F00AE">
        <w:rPr>
          <w:rFonts w:ascii="Calibri" w:hAnsi="Calibri" w:cs="Arial"/>
          <w:sz w:val="24"/>
          <w:szCs w:val="24"/>
        </w:rPr>
        <w:t xml:space="preserve">06 de </w:t>
      </w:r>
      <w:proofErr w:type="gramStart"/>
      <w:r w:rsidR="006F00AE">
        <w:rPr>
          <w:rFonts w:ascii="Calibri" w:hAnsi="Calibri" w:cs="Arial"/>
          <w:sz w:val="24"/>
          <w:szCs w:val="24"/>
        </w:rPr>
        <w:t>Abril</w:t>
      </w:r>
      <w:proofErr w:type="gramEnd"/>
      <w:r w:rsidR="009136CE">
        <w:rPr>
          <w:rFonts w:ascii="Calibri" w:hAnsi="Calibri" w:cs="Arial"/>
          <w:sz w:val="24"/>
          <w:szCs w:val="24"/>
        </w:rPr>
        <w:t xml:space="preserve"> de 2017.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9136CE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THAINARA FARIA</w:t>
      </w:r>
    </w:p>
    <w:p w:rsidR="00FF27FD" w:rsidRPr="00FF27FD" w:rsidRDefault="006B295A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  <w:r w:rsidR="009136CE">
        <w:rPr>
          <w:rFonts w:ascii="Calibri" w:hAnsi="Calibri" w:cs="Arial"/>
          <w:sz w:val="24"/>
          <w:szCs w:val="24"/>
        </w:rPr>
        <w:t>a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A6176B" w:rsidRDefault="00A6176B">
      <w:pPr>
        <w:autoSpaceDE/>
        <w:autoSpaceDN/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A6176B" w:rsidRPr="006C1119" w:rsidRDefault="00A6176B" w:rsidP="00A6176B">
      <w:pPr>
        <w:shd w:val="clear" w:color="auto" w:fill="FFFFFF"/>
        <w:spacing w:line="293" w:lineRule="atLeast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B006ED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lastRenderedPageBreak/>
        <w:t>J</w:t>
      </w:r>
      <w:r w:rsidR="009136C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USTIFICATIVA</w:t>
      </w:r>
    </w:p>
    <w:p w:rsidR="00A6176B" w:rsidRPr="006C1119" w:rsidRDefault="00A6176B" w:rsidP="00A6176B">
      <w:pPr>
        <w:shd w:val="clear" w:color="auto" w:fill="FFFFFF"/>
        <w:spacing w:line="293" w:lineRule="atLeast"/>
        <w:jc w:val="both"/>
        <w:rPr>
          <w:rFonts w:ascii="Arial" w:eastAsia="Times New Roman" w:hAnsi="Arial" w:cs="Arial"/>
          <w:color w:val="222222"/>
        </w:rPr>
      </w:pPr>
    </w:p>
    <w:p w:rsidR="009136CE" w:rsidRPr="00541969" w:rsidRDefault="009136CE" w:rsidP="009136CE">
      <w:pPr>
        <w:ind w:firstLine="3402"/>
        <w:jc w:val="both"/>
        <w:rPr>
          <w:rFonts w:asciiTheme="minorHAnsi" w:hAnsiTheme="minorHAnsi"/>
          <w:sz w:val="24"/>
          <w:szCs w:val="24"/>
        </w:rPr>
      </w:pPr>
      <w:r w:rsidRPr="00541969">
        <w:rPr>
          <w:rFonts w:asciiTheme="minorHAnsi" w:hAnsiTheme="minorHAnsi"/>
          <w:sz w:val="24"/>
          <w:szCs w:val="24"/>
        </w:rPr>
        <w:t xml:space="preserve">Os vigias e guardadores de veículos que atuam nos logradouros públicos, não abrangidos pela “Área azul”, exercem a atividade de forma ilegal e vêm coagindo, extorquindo, cobrando diárias ou mensalidades que intimidam os cidadãos, obrigando-os a pagar uma quantia em dinheiro para que possam estacionar os seus veículos. </w:t>
      </w:r>
    </w:p>
    <w:p w:rsidR="009136CE" w:rsidRPr="00541969" w:rsidRDefault="009136CE" w:rsidP="009136CE">
      <w:pPr>
        <w:jc w:val="both"/>
        <w:rPr>
          <w:rFonts w:asciiTheme="minorHAnsi" w:hAnsiTheme="minorHAnsi"/>
          <w:sz w:val="24"/>
          <w:szCs w:val="24"/>
        </w:rPr>
      </w:pPr>
    </w:p>
    <w:p w:rsidR="009136CE" w:rsidRPr="00541969" w:rsidRDefault="009136CE" w:rsidP="009136CE">
      <w:pPr>
        <w:ind w:firstLine="3402"/>
        <w:jc w:val="both"/>
        <w:rPr>
          <w:rFonts w:asciiTheme="minorHAnsi" w:hAnsiTheme="minorHAnsi"/>
          <w:sz w:val="24"/>
          <w:szCs w:val="24"/>
        </w:rPr>
      </w:pPr>
      <w:r w:rsidRPr="00541969">
        <w:rPr>
          <w:rFonts w:asciiTheme="minorHAnsi" w:hAnsiTheme="minorHAnsi"/>
          <w:sz w:val="24"/>
          <w:szCs w:val="24"/>
        </w:rPr>
        <w:t xml:space="preserve">Considerando que o cidadão já é incumbido de arcar com toda estrutura do município, (como por exemplo, asfalto, pintura de sinalização, calçadas, limpeza da área urbana, guardas municipais e iluminação pública) através do pagamento de impostos, torna-se inviável a cobrança de mais uma tarifa ao cidadão que contribui diariamente para manter a estrutura da administração. </w:t>
      </w:r>
    </w:p>
    <w:p w:rsidR="009136CE" w:rsidRPr="00541969" w:rsidRDefault="009136CE" w:rsidP="009136CE">
      <w:pPr>
        <w:jc w:val="both"/>
        <w:rPr>
          <w:rFonts w:asciiTheme="minorHAnsi" w:hAnsiTheme="minorHAnsi"/>
          <w:sz w:val="24"/>
          <w:szCs w:val="24"/>
        </w:rPr>
      </w:pPr>
    </w:p>
    <w:p w:rsidR="009136CE" w:rsidRPr="00541969" w:rsidRDefault="009136CE" w:rsidP="009136CE">
      <w:pPr>
        <w:ind w:firstLine="3402"/>
        <w:jc w:val="both"/>
        <w:rPr>
          <w:rFonts w:asciiTheme="minorHAnsi" w:hAnsiTheme="minorHAnsi"/>
          <w:sz w:val="24"/>
          <w:szCs w:val="24"/>
        </w:rPr>
      </w:pPr>
      <w:r w:rsidRPr="00541969">
        <w:rPr>
          <w:rFonts w:asciiTheme="minorHAnsi" w:hAnsiTheme="minorHAnsi"/>
          <w:sz w:val="24"/>
          <w:szCs w:val="24"/>
        </w:rPr>
        <w:t xml:space="preserve">Esta atividade tornou-se abusiva e dispendiosa ao cidadão, tornando seu lazer ainda mais oneroso, tendo em vista que para estacionar seu veículo em via pública, o mesmo necessita efetuar o pagamento de taxa de estacionamento </w:t>
      </w:r>
      <w:proofErr w:type="gramStart"/>
      <w:r w:rsidRPr="00541969">
        <w:rPr>
          <w:rFonts w:asciiTheme="minorHAnsi" w:hAnsiTheme="minorHAnsi"/>
          <w:sz w:val="24"/>
          <w:szCs w:val="24"/>
        </w:rPr>
        <w:t>ao flanelinha</w:t>
      </w:r>
      <w:proofErr w:type="gramEnd"/>
      <w:r w:rsidRPr="00541969">
        <w:rPr>
          <w:rFonts w:asciiTheme="minorHAnsi" w:hAnsiTheme="minorHAnsi"/>
          <w:sz w:val="24"/>
          <w:szCs w:val="24"/>
        </w:rPr>
        <w:t>. Além disso, oportuno destacar que já existe no Município a previsão de cobrança de tarifa pelo uso do estacionamento em via pública, hoje monitorado pelo Sistema “Área Azul”.</w:t>
      </w:r>
    </w:p>
    <w:p w:rsidR="009136CE" w:rsidRPr="00541969" w:rsidRDefault="009136CE" w:rsidP="009136CE">
      <w:pPr>
        <w:jc w:val="both"/>
        <w:rPr>
          <w:rFonts w:asciiTheme="minorHAnsi" w:hAnsiTheme="minorHAnsi"/>
          <w:sz w:val="24"/>
          <w:szCs w:val="24"/>
        </w:rPr>
      </w:pPr>
    </w:p>
    <w:p w:rsidR="009136CE" w:rsidRPr="00541969" w:rsidRDefault="009136CE" w:rsidP="009136CE">
      <w:pPr>
        <w:ind w:firstLine="3402"/>
        <w:jc w:val="both"/>
        <w:rPr>
          <w:rFonts w:asciiTheme="minorHAnsi" w:hAnsiTheme="minorHAnsi"/>
          <w:sz w:val="24"/>
          <w:szCs w:val="24"/>
        </w:rPr>
      </w:pPr>
      <w:r w:rsidRPr="00541969">
        <w:rPr>
          <w:rFonts w:asciiTheme="minorHAnsi" w:hAnsiTheme="minorHAnsi"/>
          <w:sz w:val="24"/>
          <w:szCs w:val="24"/>
        </w:rPr>
        <w:t xml:space="preserve">Sendo assim, e em respeito ao cidadão araraquarense e ao direito de ir e vir de todos, é preciso que a atividade de cobrança indevida dos “flanelinhas”, vigias e </w:t>
      </w:r>
      <w:proofErr w:type="gramStart"/>
      <w:r w:rsidRPr="00541969">
        <w:rPr>
          <w:rFonts w:asciiTheme="minorHAnsi" w:hAnsiTheme="minorHAnsi"/>
          <w:sz w:val="24"/>
          <w:szCs w:val="24"/>
        </w:rPr>
        <w:t>guardadores,  seja</w:t>
      </w:r>
      <w:proofErr w:type="gramEnd"/>
      <w:r w:rsidRPr="00541969">
        <w:rPr>
          <w:rFonts w:asciiTheme="minorHAnsi" w:hAnsiTheme="minorHAnsi"/>
          <w:sz w:val="24"/>
          <w:szCs w:val="24"/>
        </w:rPr>
        <w:t xml:space="preserve"> realmente excluída dos logradouros.</w:t>
      </w:r>
    </w:p>
    <w:p w:rsidR="009136CE" w:rsidRDefault="009136CE" w:rsidP="009136CE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136CE" w:rsidRDefault="009136CE" w:rsidP="009136CE">
      <w:pPr>
        <w:ind w:left="2694"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Sala de Sessões Plínio de Carvalho</w:t>
      </w:r>
      <w:r w:rsidRPr="00AA5887">
        <w:rPr>
          <w:rFonts w:ascii="Calibri" w:hAnsi="Calibri" w:cs="Arial"/>
          <w:sz w:val="24"/>
          <w:szCs w:val="24"/>
        </w:rPr>
        <w:t xml:space="preserve">, </w:t>
      </w:r>
      <w:r w:rsidR="006F00AE">
        <w:rPr>
          <w:rFonts w:ascii="Calibri" w:hAnsi="Calibri" w:cs="Arial"/>
          <w:sz w:val="24"/>
          <w:szCs w:val="24"/>
        </w:rPr>
        <w:t xml:space="preserve">06 de </w:t>
      </w:r>
      <w:proofErr w:type="gramStart"/>
      <w:r w:rsidR="006F00AE">
        <w:rPr>
          <w:rFonts w:ascii="Calibri" w:hAnsi="Calibri" w:cs="Arial"/>
          <w:sz w:val="24"/>
          <w:szCs w:val="24"/>
        </w:rPr>
        <w:t>Abril</w:t>
      </w:r>
      <w:proofErr w:type="gramEnd"/>
      <w:r>
        <w:rPr>
          <w:rFonts w:ascii="Calibri" w:hAnsi="Calibri" w:cs="Arial"/>
          <w:sz w:val="24"/>
          <w:szCs w:val="24"/>
        </w:rPr>
        <w:t xml:space="preserve"> de 2017.</w:t>
      </w:r>
    </w:p>
    <w:p w:rsidR="009136CE" w:rsidRPr="00FF27FD" w:rsidRDefault="009136CE" w:rsidP="009136CE">
      <w:pPr>
        <w:jc w:val="center"/>
        <w:rPr>
          <w:rFonts w:ascii="Calibri" w:hAnsi="Calibri" w:cs="Arial"/>
          <w:sz w:val="24"/>
          <w:szCs w:val="24"/>
        </w:rPr>
      </w:pPr>
    </w:p>
    <w:p w:rsidR="009136CE" w:rsidRPr="00FF27FD" w:rsidRDefault="009136CE" w:rsidP="009136CE">
      <w:pPr>
        <w:jc w:val="center"/>
        <w:rPr>
          <w:rFonts w:ascii="Calibri" w:hAnsi="Calibri" w:cs="Arial"/>
          <w:sz w:val="24"/>
          <w:szCs w:val="24"/>
        </w:rPr>
      </w:pPr>
    </w:p>
    <w:p w:rsidR="009136CE" w:rsidRPr="00FF27FD" w:rsidRDefault="009136CE" w:rsidP="009136CE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THAINARA FARIA</w:t>
      </w:r>
    </w:p>
    <w:p w:rsidR="00AC7286" w:rsidRDefault="009136CE" w:rsidP="009136CE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Vereadora</w:t>
      </w:r>
    </w:p>
    <w:p w:rsidR="00AC7286" w:rsidRDefault="00AC7286">
      <w:pPr>
        <w:autoSpaceDE/>
        <w:autoSpaceDN/>
        <w:spacing w:after="200"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:rsidR="00AC7286" w:rsidRDefault="00AC7286" w:rsidP="00AC7286">
      <w:pPr>
        <w:tabs>
          <w:tab w:val="left" w:pos="5220"/>
        </w:tabs>
        <w:ind w:right="125"/>
      </w:pPr>
    </w:p>
    <w:p w:rsidR="00AC7286" w:rsidRDefault="00AC7286" w:rsidP="00AC7286"/>
    <w:p w:rsidR="00AC7286" w:rsidRPr="00036E32" w:rsidRDefault="00AC7286" w:rsidP="00AC7286">
      <w:pPr>
        <w:ind w:left="141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AC7286" w:rsidRPr="00036E32" w:rsidRDefault="00AC7286" w:rsidP="00AC7286">
      <w:pPr>
        <w:ind w:left="360"/>
        <w:jc w:val="center"/>
        <w:rPr>
          <w:rFonts w:ascii="Tahoma" w:hAnsi="Tahoma" w:cs="Tahoma"/>
          <w:b/>
          <w:sz w:val="24"/>
          <w:szCs w:val="24"/>
        </w:rPr>
      </w:pPr>
    </w:p>
    <w:p w:rsidR="00AC7286" w:rsidRDefault="00AC7286" w:rsidP="00AC7286">
      <w:pPr>
        <w:ind w:left="34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17</w:t>
      </w:r>
    </w:p>
    <w:p w:rsidR="00AC7286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C7286" w:rsidRPr="00A42219" w:rsidTr="00AC7286">
        <w:tc>
          <w:tcPr>
            <w:tcW w:w="5400" w:type="dxa"/>
            <w:shd w:val="clear" w:color="auto" w:fill="auto"/>
          </w:tcPr>
          <w:p w:rsidR="00AC7286" w:rsidRPr="00A42219" w:rsidRDefault="00AC7286" w:rsidP="00E47F7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C7286" w:rsidRPr="00A42219" w:rsidRDefault="00AC7286" w:rsidP="00E47F71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C7286" w:rsidRPr="00A42219" w:rsidRDefault="00AC7286" w:rsidP="00E47F7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C7286" w:rsidRPr="00036E32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p w:rsidR="009136CE" w:rsidRPr="00FF27FD" w:rsidRDefault="009136CE" w:rsidP="009136CE">
      <w:pPr>
        <w:jc w:val="center"/>
        <w:rPr>
          <w:rFonts w:ascii="Calibri" w:hAnsi="Calibri" w:cs="Arial"/>
          <w:sz w:val="24"/>
          <w:szCs w:val="24"/>
        </w:rPr>
      </w:pPr>
    </w:p>
    <w:p w:rsidR="00A6176B" w:rsidRPr="003517E9" w:rsidRDefault="00A6176B" w:rsidP="009136CE">
      <w:pPr>
        <w:shd w:val="clear" w:color="auto" w:fill="FFFFFF"/>
        <w:spacing w:line="293" w:lineRule="atLeast"/>
        <w:jc w:val="both"/>
        <w:rPr>
          <w:rFonts w:asciiTheme="minorHAnsi" w:hAnsiTheme="minorHAnsi"/>
          <w:sz w:val="24"/>
          <w:szCs w:val="24"/>
        </w:rPr>
      </w:pPr>
    </w:p>
    <w:sectPr w:rsidR="00A6176B" w:rsidRPr="003517E9" w:rsidSect="00621505">
      <w:headerReference w:type="default" r:id="rId8"/>
      <w:footerReference w:type="default" r:id="rId9"/>
      <w:pgSz w:w="11906" w:h="16838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94" w:rsidRDefault="00485094" w:rsidP="00C27342">
      <w:r>
        <w:separator/>
      </w:r>
    </w:p>
  </w:endnote>
  <w:endnote w:type="continuationSeparator" w:id="0">
    <w:p w:rsidR="00485094" w:rsidRDefault="00485094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Default="00A130BB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1905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Pr="00C4666E" w:rsidRDefault="00A130BB" w:rsidP="005465B4">
    <w:pPr>
      <w:tabs>
        <w:tab w:val="left" w:pos="567"/>
      </w:tabs>
      <w:ind w:right="-374"/>
      <w:rPr>
        <w:sz w:val="10"/>
        <w:szCs w:val="10"/>
      </w:rPr>
    </w:pPr>
  </w:p>
  <w:p w:rsidR="00A130BB" w:rsidRDefault="00A130BB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94" w:rsidRDefault="00485094" w:rsidP="00C27342">
      <w:r>
        <w:separator/>
      </w:r>
    </w:p>
  </w:footnote>
  <w:footnote w:type="continuationSeparator" w:id="0">
    <w:p w:rsidR="00485094" w:rsidRDefault="00485094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Pr="00081583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42"/>
    <w:rsid w:val="000059DB"/>
    <w:rsid w:val="000208BA"/>
    <w:rsid w:val="00020BB8"/>
    <w:rsid w:val="00021BA3"/>
    <w:rsid w:val="000374E4"/>
    <w:rsid w:val="00045906"/>
    <w:rsid w:val="00057320"/>
    <w:rsid w:val="000643E3"/>
    <w:rsid w:val="00073A0D"/>
    <w:rsid w:val="000741C4"/>
    <w:rsid w:val="00081583"/>
    <w:rsid w:val="000860E8"/>
    <w:rsid w:val="00090792"/>
    <w:rsid w:val="000B51ED"/>
    <w:rsid w:val="000C56E1"/>
    <w:rsid w:val="000D364F"/>
    <w:rsid w:val="000E378B"/>
    <w:rsid w:val="000E398C"/>
    <w:rsid w:val="000E6C02"/>
    <w:rsid w:val="001108FF"/>
    <w:rsid w:val="00124528"/>
    <w:rsid w:val="00175270"/>
    <w:rsid w:val="001817FB"/>
    <w:rsid w:val="001879E7"/>
    <w:rsid w:val="001B03B1"/>
    <w:rsid w:val="001B2626"/>
    <w:rsid w:val="001C2B9B"/>
    <w:rsid w:val="00222102"/>
    <w:rsid w:val="002265C9"/>
    <w:rsid w:val="00226CB2"/>
    <w:rsid w:val="002310A0"/>
    <w:rsid w:val="00243D65"/>
    <w:rsid w:val="00244240"/>
    <w:rsid w:val="0026307C"/>
    <w:rsid w:val="00263241"/>
    <w:rsid w:val="0026737E"/>
    <w:rsid w:val="00271B94"/>
    <w:rsid w:val="002775F3"/>
    <w:rsid w:val="00281402"/>
    <w:rsid w:val="002C493A"/>
    <w:rsid w:val="002C51B1"/>
    <w:rsid w:val="002D4323"/>
    <w:rsid w:val="002D7C37"/>
    <w:rsid w:val="002E7B9C"/>
    <w:rsid w:val="002F1B1C"/>
    <w:rsid w:val="002F65F7"/>
    <w:rsid w:val="00310A28"/>
    <w:rsid w:val="003247CB"/>
    <w:rsid w:val="00330536"/>
    <w:rsid w:val="00330A0E"/>
    <w:rsid w:val="003517E9"/>
    <w:rsid w:val="00360D10"/>
    <w:rsid w:val="003624D2"/>
    <w:rsid w:val="003700D7"/>
    <w:rsid w:val="00370257"/>
    <w:rsid w:val="003922D2"/>
    <w:rsid w:val="00393967"/>
    <w:rsid w:val="003A5670"/>
    <w:rsid w:val="003B1A1E"/>
    <w:rsid w:val="003B2E79"/>
    <w:rsid w:val="003B3C28"/>
    <w:rsid w:val="003E7B81"/>
    <w:rsid w:val="00410E17"/>
    <w:rsid w:val="00424A29"/>
    <w:rsid w:val="00454506"/>
    <w:rsid w:val="004547CB"/>
    <w:rsid w:val="00463A3B"/>
    <w:rsid w:val="00485094"/>
    <w:rsid w:val="004A35E5"/>
    <w:rsid w:val="004C0CAA"/>
    <w:rsid w:val="004E34D7"/>
    <w:rsid w:val="004F2264"/>
    <w:rsid w:val="005127D2"/>
    <w:rsid w:val="00516015"/>
    <w:rsid w:val="005465B4"/>
    <w:rsid w:val="00571D54"/>
    <w:rsid w:val="00582015"/>
    <w:rsid w:val="0058228B"/>
    <w:rsid w:val="005A7F11"/>
    <w:rsid w:val="005B54DA"/>
    <w:rsid w:val="005B558E"/>
    <w:rsid w:val="005C189C"/>
    <w:rsid w:val="005C6380"/>
    <w:rsid w:val="005D4375"/>
    <w:rsid w:val="005F3432"/>
    <w:rsid w:val="005F442C"/>
    <w:rsid w:val="006075E2"/>
    <w:rsid w:val="00621505"/>
    <w:rsid w:val="006606AB"/>
    <w:rsid w:val="00670E11"/>
    <w:rsid w:val="0068606E"/>
    <w:rsid w:val="006B295A"/>
    <w:rsid w:val="006F00AE"/>
    <w:rsid w:val="006F0613"/>
    <w:rsid w:val="006F2367"/>
    <w:rsid w:val="00715695"/>
    <w:rsid w:val="00722480"/>
    <w:rsid w:val="007459A4"/>
    <w:rsid w:val="00755182"/>
    <w:rsid w:val="007702A7"/>
    <w:rsid w:val="00784C32"/>
    <w:rsid w:val="0078563C"/>
    <w:rsid w:val="007A0FD0"/>
    <w:rsid w:val="007A5857"/>
    <w:rsid w:val="007A7BBF"/>
    <w:rsid w:val="007B3D33"/>
    <w:rsid w:val="007B72A4"/>
    <w:rsid w:val="007C64BA"/>
    <w:rsid w:val="007E40F3"/>
    <w:rsid w:val="0082171A"/>
    <w:rsid w:val="0083342F"/>
    <w:rsid w:val="008616F9"/>
    <w:rsid w:val="00886889"/>
    <w:rsid w:val="008A2A24"/>
    <w:rsid w:val="008B0253"/>
    <w:rsid w:val="008C5F01"/>
    <w:rsid w:val="008E5369"/>
    <w:rsid w:val="008F03EB"/>
    <w:rsid w:val="00903687"/>
    <w:rsid w:val="009136CE"/>
    <w:rsid w:val="00923B05"/>
    <w:rsid w:val="00937E4F"/>
    <w:rsid w:val="00961D5E"/>
    <w:rsid w:val="00983F8F"/>
    <w:rsid w:val="009B008D"/>
    <w:rsid w:val="009B0ADE"/>
    <w:rsid w:val="009B5147"/>
    <w:rsid w:val="009B682B"/>
    <w:rsid w:val="009E2D27"/>
    <w:rsid w:val="009F2A9A"/>
    <w:rsid w:val="00A130BB"/>
    <w:rsid w:val="00A22B69"/>
    <w:rsid w:val="00A238EE"/>
    <w:rsid w:val="00A37217"/>
    <w:rsid w:val="00A6176B"/>
    <w:rsid w:val="00A62F66"/>
    <w:rsid w:val="00A75185"/>
    <w:rsid w:val="00A90CD7"/>
    <w:rsid w:val="00A92973"/>
    <w:rsid w:val="00A9351E"/>
    <w:rsid w:val="00A937A3"/>
    <w:rsid w:val="00A96583"/>
    <w:rsid w:val="00AA2C5D"/>
    <w:rsid w:val="00AA5887"/>
    <w:rsid w:val="00AC7239"/>
    <w:rsid w:val="00AC7286"/>
    <w:rsid w:val="00AD61E7"/>
    <w:rsid w:val="00AE061F"/>
    <w:rsid w:val="00B253A8"/>
    <w:rsid w:val="00B34E02"/>
    <w:rsid w:val="00B40B47"/>
    <w:rsid w:val="00B4370A"/>
    <w:rsid w:val="00B72358"/>
    <w:rsid w:val="00B774A1"/>
    <w:rsid w:val="00B933BE"/>
    <w:rsid w:val="00B95ADB"/>
    <w:rsid w:val="00BE02D8"/>
    <w:rsid w:val="00BE2FFF"/>
    <w:rsid w:val="00BF3D20"/>
    <w:rsid w:val="00C03ECD"/>
    <w:rsid w:val="00C16423"/>
    <w:rsid w:val="00C2373E"/>
    <w:rsid w:val="00C27342"/>
    <w:rsid w:val="00C4666E"/>
    <w:rsid w:val="00C50909"/>
    <w:rsid w:val="00C5422C"/>
    <w:rsid w:val="00C720AA"/>
    <w:rsid w:val="00C7738F"/>
    <w:rsid w:val="00CB276B"/>
    <w:rsid w:val="00CD241E"/>
    <w:rsid w:val="00CE4DF7"/>
    <w:rsid w:val="00CE765D"/>
    <w:rsid w:val="00CF0F29"/>
    <w:rsid w:val="00D001B1"/>
    <w:rsid w:val="00D07355"/>
    <w:rsid w:val="00D24FE6"/>
    <w:rsid w:val="00D3218A"/>
    <w:rsid w:val="00D3502A"/>
    <w:rsid w:val="00D477B3"/>
    <w:rsid w:val="00D53DC7"/>
    <w:rsid w:val="00D67519"/>
    <w:rsid w:val="00D71BD1"/>
    <w:rsid w:val="00D752F9"/>
    <w:rsid w:val="00D75E95"/>
    <w:rsid w:val="00D86B31"/>
    <w:rsid w:val="00D92CF5"/>
    <w:rsid w:val="00DA4284"/>
    <w:rsid w:val="00DA467E"/>
    <w:rsid w:val="00DC3B3C"/>
    <w:rsid w:val="00DD1971"/>
    <w:rsid w:val="00E12EF5"/>
    <w:rsid w:val="00E13A58"/>
    <w:rsid w:val="00E2335F"/>
    <w:rsid w:val="00E379B8"/>
    <w:rsid w:val="00E45806"/>
    <w:rsid w:val="00E515E3"/>
    <w:rsid w:val="00EE2799"/>
    <w:rsid w:val="00EF09A5"/>
    <w:rsid w:val="00F05756"/>
    <w:rsid w:val="00F06665"/>
    <w:rsid w:val="00F06BF5"/>
    <w:rsid w:val="00F10ED3"/>
    <w:rsid w:val="00F3779A"/>
    <w:rsid w:val="00F577D5"/>
    <w:rsid w:val="00F71E88"/>
    <w:rsid w:val="00F83E7C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E3DB7D-F1D3-46E3-9F78-4FB4B76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C71E-4032-48FA-8090-4B5E05A4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2017-04-06T17:14:00Z</cp:lastPrinted>
  <dcterms:created xsi:type="dcterms:W3CDTF">2017-04-11T14:55:00Z</dcterms:created>
  <dcterms:modified xsi:type="dcterms:W3CDTF">2017-04-11T14:55:00Z</dcterms:modified>
</cp:coreProperties>
</file>